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6911" w14:textId="77777777" w:rsidR="00C171A7" w:rsidRPr="00ED1BEA" w:rsidRDefault="00C171A7" w:rsidP="00C171A7">
      <w:pPr>
        <w:rPr>
          <w:b/>
          <w:bCs/>
          <w:color w:val="000000" w:themeColor="text1"/>
          <w:sz w:val="44"/>
          <w:szCs w:val="44"/>
          <w:lang w:val="pl-PL"/>
        </w:rPr>
      </w:pPr>
    </w:p>
    <w:p w14:paraId="28B2AC23" w14:textId="77777777" w:rsidR="00C171A7" w:rsidRPr="00ED1BEA" w:rsidRDefault="00C171A7" w:rsidP="00C171A7">
      <w:pPr>
        <w:rPr>
          <w:lang w:val="pl-PL"/>
        </w:rPr>
      </w:pPr>
    </w:p>
    <w:p w14:paraId="698270F6" w14:textId="77777777" w:rsidR="00C171A7" w:rsidRPr="00ED1BEA" w:rsidRDefault="00C171A7" w:rsidP="00C171A7">
      <w:pPr>
        <w:rPr>
          <w:b/>
          <w:bCs/>
          <w:lang w:val="pl-PL"/>
        </w:rPr>
      </w:pPr>
    </w:p>
    <w:p w14:paraId="4C347AB0" w14:textId="77777777" w:rsidR="00C171A7" w:rsidRPr="00ED1BEA" w:rsidRDefault="00C171A7" w:rsidP="00C171A7">
      <w:pPr>
        <w:rPr>
          <w:b/>
          <w:bCs/>
          <w:lang w:val="pl-PL"/>
        </w:rPr>
      </w:pPr>
    </w:p>
    <w:p w14:paraId="14538C4E" w14:textId="77777777" w:rsidR="00C171A7" w:rsidRPr="00ED1BEA" w:rsidRDefault="00C171A7" w:rsidP="00C171A7">
      <w:pPr>
        <w:rPr>
          <w:b/>
          <w:bCs/>
          <w:lang w:val="pl-PL"/>
        </w:rPr>
      </w:pPr>
    </w:p>
    <w:p w14:paraId="643A420F" w14:textId="77777777" w:rsidR="00C171A7" w:rsidRPr="00ED1BEA" w:rsidRDefault="00C171A7" w:rsidP="00C171A7">
      <w:pPr>
        <w:jc w:val="center"/>
        <w:rPr>
          <w:b/>
          <w:bCs/>
          <w:sz w:val="52"/>
          <w:szCs w:val="52"/>
          <w:lang w:val="pl-PL"/>
        </w:rPr>
      </w:pPr>
      <w:r w:rsidRPr="00ED1BEA">
        <w:rPr>
          <w:b/>
          <w:bCs/>
          <w:sz w:val="52"/>
          <w:szCs w:val="52"/>
          <w:lang w:val="pl-PL"/>
        </w:rPr>
        <w:t>Moduł 5</w:t>
      </w:r>
    </w:p>
    <w:p w14:paraId="2A051C5B" w14:textId="77777777" w:rsidR="00C171A7" w:rsidRPr="00ED1BEA" w:rsidRDefault="00C171A7" w:rsidP="00C171A7">
      <w:pPr>
        <w:jc w:val="center"/>
        <w:rPr>
          <w:b/>
          <w:bCs/>
          <w:sz w:val="52"/>
          <w:szCs w:val="52"/>
          <w:lang w:val="pl-PL"/>
        </w:rPr>
      </w:pPr>
    </w:p>
    <w:p w14:paraId="211D9FE9" w14:textId="25869030" w:rsidR="00C171A7" w:rsidRPr="00C171A7" w:rsidRDefault="00C171A7" w:rsidP="00C171A7">
      <w:pPr>
        <w:jc w:val="center"/>
        <w:rPr>
          <w:rFonts w:ascii="Calibri" w:hAnsi="Calibri" w:cs="Calibri"/>
          <w:color w:val="000000"/>
          <w:sz w:val="44"/>
          <w:szCs w:val="44"/>
          <w:lang w:val="pl-PL"/>
        </w:rPr>
      </w:pPr>
      <w:proofErr w:type="spellStart"/>
      <w:r w:rsidRPr="00C171A7">
        <w:rPr>
          <w:rFonts w:ascii="Calibri" w:hAnsi="Calibri" w:cs="Calibri"/>
          <w:color w:val="000000"/>
          <w:sz w:val="44"/>
          <w:szCs w:val="44"/>
          <w:lang w:val="en-IE"/>
        </w:rPr>
        <w:t>Współpraca</w:t>
      </w:r>
      <w:proofErr w:type="spellEnd"/>
      <w:r w:rsidRPr="00C171A7">
        <w:rPr>
          <w:rFonts w:ascii="Calibri" w:hAnsi="Calibri" w:cs="Calibri"/>
          <w:color w:val="000000"/>
          <w:sz w:val="44"/>
          <w:szCs w:val="44"/>
          <w:lang w:val="en-IE"/>
        </w:rPr>
        <w:t xml:space="preserve"> </w:t>
      </w:r>
      <w:proofErr w:type="spellStart"/>
      <w:r w:rsidRPr="00C171A7">
        <w:rPr>
          <w:rFonts w:ascii="Calibri" w:hAnsi="Calibri" w:cs="Calibri"/>
          <w:color w:val="000000"/>
          <w:sz w:val="44"/>
          <w:szCs w:val="44"/>
          <w:lang w:val="en-IE"/>
        </w:rPr>
        <w:t>na</w:t>
      </w:r>
      <w:proofErr w:type="spellEnd"/>
      <w:r w:rsidRPr="00C171A7">
        <w:rPr>
          <w:rFonts w:ascii="Calibri" w:hAnsi="Calibri" w:cs="Calibri"/>
          <w:color w:val="000000"/>
          <w:sz w:val="44"/>
          <w:szCs w:val="44"/>
          <w:lang w:val="en-IE"/>
        </w:rPr>
        <w:t xml:space="preserve"> </w:t>
      </w:r>
      <w:proofErr w:type="spellStart"/>
      <w:r w:rsidRPr="00C171A7">
        <w:rPr>
          <w:rFonts w:ascii="Calibri" w:hAnsi="Calibri" w:cs="Calibri"/>
          <w:color w:val="000000"/>
          <w:sz w:val="44"/>
          <w:szCs w:val="44"/>
          <w:lang w:val="en-IE"/>
        </w:rPr>
        <w:t>rzecz</w:t>
      </w:r>
      <w:proofErr w:type="spellEnd"/>
      <w:r w:rsidRPr="00C171A7">
        <w:rPr>
          <w:rFonts w:ascii="Calibri" w:hAnsi="Calibri" w:cs="Calibri"/>
          <w:color w:val="000000"/>
          <w:sz w:val="44"/>
          <w:szCs w:val="44"/>
          <w:lang w:val="en-IE"/>
        </w:rPr>
        <w:t xml:space="preserve"> </w:t>
      </w:r>
      <w:proofErr w:type="spellStart"/>
      <w:r w:rsidRPr="00C171A7">
        <w:rPr>
          <w:rFonts w:ascii="Calibri" w:hAnsi="Calibri" w:cs="Calibri"/>
          <w:color w:val="000000"/>
          <w:sz w:val="44"/>
          <w:szCs w:val="44"/>
          <w:lang w:val="en-IE"/>
        </w:rPr>
        <w:t>sukcesu</w:t>
      </w:r>
      <w:proofErr w:type="spellEnd"/>
    </w:p>
    <w:p w14:paraId="088C60C0" w14:textId="77777777" w:rsidR="00C171A7" w:rsidRPr="00ED1BEA" w:rsidRDefault="00C171A7" w:rsidP="00C171A7">
      <w:pPr>
        <w:jc w:val="center"/>
        <w:rPr>
          <w:rFonts w:ascii="Calibri" w:hAnsi="Calibri" w:cs="Calibri"/>
          <w:color w:val="000000"/>
          <w:sz w:val="44"/>
          <w:szCs w:val="44"/>
          <w:lang w:val="pl-PL"/>
        </w:rPr>
      </w:pPr>
      <w:r w:rsidRPr="00ED1BEA">
        <w:rPr>
          <w:rFonts w:ascii="Calibri" w:hAnsi="Calibri" w:cs="Calibri"/>
          <w:color w:val="000000"/>
          <w:sz w:val="44"/>
          <w:szCs w:val="44"/>
          <w:lang w:val="pl-PL"/>
        </w:rPr>
        <w:t xml:space="preserve">&amp; Społeczności uczące się </w:t>
      </w:r>
    </w:p>
    <w:p w14:paraId="0C685495" w14:textId="77777777" w:rsidR="00C171A7" w:rsidRPr="00ED1BEA" w:rsidRDefault="00C171A7" w:rsidP="00C171A7">
      <w:pPr>
        <w:jc w:val="center"/>
        <w:rPr>
          <w:rFonts w:ascii="Calibri" w:hAnsi="Calibri" w:cs="Calibri"/>
          <w:color w:val="000000"/>
          <w:sz w:val="44"/>
          <w:szCs w:val="44"/>
          <w:lang w:val="pl-PL"/>
        </w:rPr>
      </w:pPr>
    </w:p>
    <w:p w14:paraId="19819FC3" w14:textId="77777777" w:rsidR="00C171A7" w:rsidRPr="00ED1BEA" w:rsidRDefault="00C171A7" w:rsidP="00C171A7">
      <w:pPr>
        <w:jc w:val="center"/>
        <w:rPr>
          <w:rFonts w:cstheme="minorHAnsi"/>
          <w:sz w:val="40"/>
          <w:szCs w:val="40"/>
          <w:u w:val="single"/>
          <w:lang w:val="pl-PL"/>
        </w:rPr>
      </w:pPr>
      <w:r w:rsidRPr="00ED1BEA">
        <w:rPr>
          <w:rFonts w:cstheme="minorHAnsi"/>
          <w:sz w:val="40"/>
          <w:szCs w:val="40"/>
          <w:u w:val="single"/>
          <w:lang w:val="pl-PL"/>
        </w:rPr>
        <w:t xml:space="preserve">2 zadanie praktyczne </w:t>
      </w:r>
    </w:p>
    <w:p w14:paraId="1CDAC832" w14:textId="77777777" w:rsidR="00C171A7" w:rsidRPr="00ED1BEA" w:rsidRDefault="00C171A7" w:rsidP="00C171A7">
      <w:pPr>
        <w:rPr>
          <w:rFonts w:cstheme="minorHAnsi"/>
          <w:sz w:val="40"/>
          <w:szCs w:val="40"/>
          <w:u w:val="single"/>
          <w:lang w:val="pl-PL"/>
        </w:rPr>
      </w:pPr>
      <w:r w:rsidRPr="00ED1BEA">
        <w:rPr>
          <w:rFonts w:cstheme="minorHAnsi"/>
          <w:sz w:val="40"/>
          <w:szCs w:val="40"/>
          <w:u w:val="single"/>
          <w:lang w:val="pl-PL"/>
        </w:rPr>
        <w:br w:type="page"/>
      </w:r>
    </w:p>
    <w:p w14:paraId="103EDD2A" w14:textId="77777777" w:rsidR="00C171A7" w:rsidRPr="00ED1BEA" w:rsidRDefault="00C171A7" w:rsidP="00C171A7">
      <w:pPr>
        <w:jc w:val="center"/>
        <w:rPr>
          <w:sz w:val="40"/>
          <w:szCs w:val="40"/>
          <w:u w:val="single"/>
          <w:lang w:val="pl-PL"/>
        </w:rPr>
      </w:pPr>
    </w:p>
    <w:p w14:paraId="56B7542C" w14:textId="36563750" w:rsidR="00C171A7" w:rsidRDefault="00C171A7" w:rsidP="00C171A7">
      <w:pPr>
        <w:pStyle w:val="Default"/>
        <w:rPr>
          <w:rFonts w:ascii="Trebuchet MS" w:hAnsi="Trebuchet MS"/>
          <w:sz w:val="36"/>
          <w:szCs w:val="36"/>
          <w:lang w:val="pl-PL"/>
        </w:rPr>
      </w:pPr>
      <w:r w:rsidRPr="00ED1BEA">
        <w:rPr>
          <w:rFonts w:ascii="Trebuchet MS" w:hAnsi="Trebuchet MS"/>
          <w:sz w:val="36"/>
          <w:szCs w:val="36"/>
          <w:lang w:val="pl-PL"/>
        </w:rPr>
        <w:t xml:space="preserve">Ćwiczenie 1 - Identyfikacja interesariuszy </w:t>
      </w:r>
    </w:p>
    <w:p w14:paraId="2494C28B" w14:textId="77777777" w:rsidR="00C171A7" w:rsidRPr="00ED1BEA" w:rsidRDefault="00C171A7" w:rsidP="00C171A7">
      <w:pPr>
        <w:pStyle w:val="Default"/>
        <w:rPr>
          <w:lang w:val="pl-PL"/>
        </w:rPr>
      </w:pPr>
    </w:p>
    <w:p w14:paraId="5224F380" w14:textId="79F81719" w:rsidR="00C171A7" w:rsidRDefault="00C171A7" w:rsidP="00C171A7">
      <w:pPr>
        <w:pStyle w:val="Default"/>
        <w:rPr>
          <w:sz w:val="22"/>
          <w:szCs w:val="22"/>
          <w:lang w:val="pl-PL"/>
        </w:rPr>
      </w:pPr>
      <w:r w:rsidRPr="00ED1BEA">
        <w:rPr>
          <w:sz w:val="22"/>
          <w:szCs w:val="22"/>
          <w:lang w:val="pl-PL"/>
        </w:rPr>
        <w:t xml:space="preserve">Rozwój partnerstwa jest bardzo ważny. Wiele organizacji i partnerów powinno być zaangażowanych w proces i czuć się odpowiedzialnymi za sukces partnerstwa. Posiadanie interesariuszy z różnych środowisk może pomóc w rozwiązywaniu problemów, ale także usprawnić tworzenie sieci kontaktów i nawiązywanie nowych znajomości. Zanim jednak zidentyfikujesz interesariuszy, musisz zrobić coś jeszcze: określić swoją własną pozycję. </w:t>
      </w:r>
    </w:p>
    <w:p w14:paraId="3D9B1AA9" w14:textId="77777777" w:rsidR="00C171A7" w:rsidRPr="00ED1BEA" w:rsidRDefault="00C171A7" w:rsidP="00C171A7">
      <w:pPr>
        <w:pStyle w:val="Default"/>
        <w:rPr>
          <w:sz w:val="22"/>
          <w:szCs w:val="22"/>
          <w:lang w:val="pl-PL"/>
        </w:rPr>
      </w:pPr>
    </w:p>
    <w:p w14:paraId="6E9E5555" w14:textId="77777777" w:rsidR="00C171A7" w:rsidRDefault="00C171A7" w:rsidP="00C171A7">
      <w:pPr>
        <w:pStyle w:val="Default"/>
        <w:numPr>
          <w:ilvl w:val="0"/>
          <w:numId w:val="4"/>
        </w:numPr>
        <w:spacing w:after="18"/>
        <w:rPr>
          <w:sz w:val="22"/>
          <w:szCs w:val="22"/>
          <w:lang w:val="en-GB"/>
        </w:rPr>
      </w:pPr>
      <w:proofErr w:type="spellStart"/>
      <w:r w:rsidRPr="00EE3C96">
        <w:rPr>
          <w:sz w:val="22"/>
          <w:szCs w:val="22"/>
          <w:lang w:val="en-GB"/>
        </w:rPr>
        <w:t>Jaką</w:t>
      </w:r>
      <w:proofErr w:type="spellEnd"/>
      <w:r w:rsidRPr="00EE3C96">
        <w:rPr>
          <w:sz w:val="22"/>
          <w:szCs w:val="22"/>
          <w:lang w:val="en-GB"/>
        </w:rPr>
        <w:t xml:space="preserve"> </w:t>
      </w:r>
      <w:proofErr w:type="spellStart"/>
      <w:r w:rsidRPr="00EE3C96">
        <w:rPr>
          <w:sz w:val="22"/>
          <w:szCs w:val="22"/>
          <w:lang w:val="en-GB"/>
        </w:rPr>
        <w:t>organizacją</w:t>
      </w:r>
      <w:proofErr w:type="spellEnd"/>
      <w:r w:rsidRPr="00EE3C96">
        <w:rPr>
          <w:sz w:val="22"/>
          <w:szCs w:val="22"/>
          <w:lang w:val="en-GB"/>
        </w:rPr>
        <w:t xml:space="preserve"> </w:t>
      </w:r>
      <w:proofErr w:type="spellStart"/>
      <w:r w:rsidRPr="00EE3C96">
        <w:rPr>
          <w:sz w:val="22"/>
          <w:szCs w:val="22"/>
          <w:lang w:val="en-GB"/>
        </w:rPr>
        <w:t>jesteście</w:t>
      </w:r>
      <w:proofErr w:type="spellEnd"/>
      <w:r w:rsidRPr="00EE3C96">
        <w:rPr>
          <w:sz w:val="22"/>
          <w:szCs w:val="22"/>
          <w:lang w:val="en-GB"/>
        </w:rPr>
        <w:t xml:space="preserve">? </w:t>
      </w:r>
    </w:p>
    <w:p w14:paraId="4B3C83EE" w14:textId="77777777" w:rsidR="00C171A7" w:rsidRDefault="00C171A7" w:rsidP="00C171A7">
      <w:pPr>
        <w:pStyle w:val="Default"/>
        <w:numPr>
          <w:ilvl w:val="0"/>
          <w:numId w:val="4"/>
        </w:numPr>
        <w:spacing w:after="18"/>
        <w:rPr>
          <w:sz w:val="22"/>
          <w:szCs w:val="22"/>
          <w:lang w:val="en-GB"/>
        </w:rPr>
      </w:pPr>
      <w:r w:rsidRPr="00EE3C96">
        <w:rPr>
          <w:sz w:val="22"/>
          <w:szCs w:val="22"/>
          <w:lang w:val="en-GB"/>
        </w:rPr>
        <w:t xml:space="preserve">Jaki </w:t>
      </w:r>
      <w:proofErr w:type="spellStart"/>
      <w:r w:rsidRPr="00EE3C96">
        <w:rPr>
          <w:sz w:val="22"/>
          <w:szCs w:val="22"/>
          <w:lang w:val="en-GB"/>
        </w:rPr>
        <w:t>masz</w:t>
      </w:r>
      <w:proofErr w:type="spellEnd"/>
      <w:r w:rsidRPr="00EE3C96">
        <w:rPr>
          <w:sz w:val="22"/>
          <w:szCs w:val="22"/>
          <w:lang w:val="en-GB"/>
        </w:rPr>
        <w:t xml:space="preserve"> </w:t>
      </w:r>
      <w:proofErr w:type="spellStart"/>
      <w:r w:rsidRPr="00EE3C96">
        <w:rPr>
          <w:sz w:val="22"/>
          <w:szCs w:val="22"/>
          <w:lang w:val="en-GB"/>
        </w:rPr>
        <w:t>wpływ</w:t>
      </w:r>
      <w:proofErr w:type="spellEnd"/>
      <w:r w:rsidRPr="00EE3C96">
        <w:rPr>
          <w:sz w:val="22"/>
          <w:szCs w:val="22"/>
          <w:lang w:val="en-GB"/>
        </w:rPr>
        <w:t xml:space="preserve">? </w:t>
      </w:r>
    </w:p>
    <w:p w14:paraId="6B9E2A95" w14:textId="025A938D" w:rsidR="00C171A7" w:rsidRDefault="00C171A7" w:rsidP="00C171A7">
      <w:pPr>
        <w:pStyle w:val="Default"/>
        <w:numPr>
          <w:ilvl w:val="0"/>
          <w:numId w:val="4"/>
        </w:numPr>
        <w:spacing w:after="18"/>
        <w:rPr>
          <w:sz w:val="22"/>
          <w:szCs w:val="22"/>
          <w:lang w:val="pl-PL"/>
        </w:rPr>
      </w:pPr>
      <w:r w:rsidRPr="00ED1BEA">
        <w:rPr>
          <w:sz w:val="22"/>
          <w:szCs w:val="22"/>
          <w:lang w:val="pl-PL"/>
        </w:rPr>
        <w:t xml:space="preserve">Co możesz wnieść do partnerstwa? </w:t>
      </w:r>
    </w:p>
    <w:p w14:paraId="67DB26A4" w14:textId="77777777" w:rsidR="00C171A7" w:rsidRPr="00ED1BEA" w:rsidRDefault="00C171A7" w:rsidP="00C171A7">
      <w:pPr>
        <w:pStyle w:val="Default"/>
        <w:spacing w:after="18"/>
        <w:ind w:left="720"/>
        <w:rPr>
          <w:sz w:val="22"/>
          <w:szCs w:val="22"/>
          <w:lang w:val="pl-PL"/>
        </w:rPr>
      </w:pPr>
    </w:p>
    <w:p w14:paraId="2DD49043" w14:textId="77777777" w:rsidR="00C171A7" w:rsidRPr="00ED1BEA" w:rsidRDefault="00C171A7" w:rsidP="00C171A7">
      <w:pPr>
        <w:pStyle w:val="Default"/>
        <w:rPr>
          <w:sz w:val="22"/>
          <w:szCs w:val="22"/>
          <w:lang w:val="pl-PL"/>
        </w:rPr>
      </w:pPr>
      <w:r w:rsidRPr="00ED1BEA">
        <w:rPr>
          <w:sz w:val="22"/>
          <w:szCs w:val="22"/>
          <w:lang w:val="pl-PL"/>
        </w:rPr>
        <w:t>Kiedy już określisz swoje stanowisko, możesz zdecydować, jakich interesariuszy potrzebujesz. Narzędziem, które należy wykorzystać do identyfikacji interesariuszy jest mapowanie interesariuszy (patrz następna strona).</w:t>
      </w:r>
    </w:p>
    <w:p w14:paraId="4EAF372D" w14:textId="77777777" w:rsidR="00C171A7" w:rsidRPr="00ED1BEA" w:rsidRDefault="00C171A7" w:rsidP="00C171A7">
      <w:pPr>
        <w:shd w:val="clear" w:color="auto" w:fill="FFFFFF"/>
        <w:jc w:val="both"/>
        <w:rPr>
          <w:rFonts w:ascii="Trebuchet MS" w:hAnsi="Trebuchet MS"/>
          <w:bCs/>
          <w:sz w:val="32"/>
          <w:lang w:val="pl-PL"/>
        </w:rPr>
      </w:pPr>
    </w:p>
    <w:p w14:paraId="32E49536" w14:textId="77777777" w:rsidR="00C171A7" w:rsidRPr="00ED1BEA" w:rsidRDefault="00C171A7" w:rsidP="00C171A7">
      <w:pPr>
        <w:shd w:val="clear" w:color="auto" w:fill="FFFFFF"/>
        <w:jc w:val="both"/>
        <w:rPr>
          <w:rFonts w:ascii="Trebuchet MS" w:hAnsi="Trebuchet MS"/>
          <w:bCs/>
          <w:sz w:val="32"/>
          <w:lang w:val="pl-PL"/>
        </w:rPr>
      </w:pPr>
      <w:r w:rsidRPr="00ED1BEA">
        <w:rPr>
          <w:rFonts w:ascii="Trebuchet MS" w:hAnsi="Trebuchet MS"/>
          <w:bCs/>
          <w:sz w:val="32"/>
          <w:lang w:val="pl-PL"/>
        </w:rPr>
        <w:t>Szablony do analizy i mapowania interesariuszy</w:t>
      </w:r>
    </w:p>
    <w:p w14:paraId="063D069F" w14:textId="77777777" w:rsidR="00C171A7" w:rsidRPr="00ED1BEA" w:rsidRDefault="00C171A7" w:rsidP="00C171A7">
      <w:pPr>
        <w:rPr>
          <w:lang w:val="pl-P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37F6815" wp14:editId="19C8AF58">
            <wp:simplePos x="0" y="0"/>
            <wp:positionH relativeFrom="column">
              <wp:posOffset>588645</wp:posOffset>
            </wp:positionH>
            <wp:positionV relativeFrom="paragraph">
              <wp:posOffset>198120</wp:posOffset>
            </wp:positionV>
            <wp:extent cx="4868545" cy="441960"/>
            <wp:effectExtent l="0" t="0" r="825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3B89B" w14:textId="77777777" w:rsidR="00C171A7" w:rsidRPr="00ED1BEA" w:rsidRDefault="00C171A7" w:rsidP="00C171A7">
      <w:pPr>
        <w:rPr>
          <w:lang w:val="pl-PL"/>
        </w:rPr>
      </w:pPr>
    </w:p>
    <w:tbl>
      <w:tblPr>
        <w:tblpPr w:leftFromText="141" w:rightFromText="141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44"/>
        <w:gridCol w:w="1615"/>
        <w:gridCol w:w="1615"/>
        <w:gridCol w:w="1615"/>
        <w:gridCol w:w="1615"/>
      </w:tblGrid>
      <w:tr w:rsidR="00C171A7" w:rsidRPr="00BF2FF2" w14:paraId="36C386DB" w14:textId="77777777" w:rsidTr="00E5119B">
        <w:tc>
          <w:tcPr>
            <w:tcW w:w="1384" w:type="dxa"/>
            <w:shd w:val="clear" w:color="auto" w:fill="auto"/>
          </w:tcPr>
          <w:p w14:paraId="513E1103" w14:textId="77777777" w:rsidR="00C171A7" w:rsidRDefault="00C171A7" w:rsidP="00E5119B">
            <w:pPr>
              <w:rPr>
                <w:rFonts w:ascii="Calibri" w:hAnsi="Calibri"/>
                <w:b/>
              </w:rPr>
            </w:pPr>
            <w:proofErr w:type="spellStart"/>
            <w:r w:rsidRPr="00BF2FF2">
              <w:rPr>
                <w:rFonts w:ascii="Calibri" w:hAnsi="Calibri"/>
                <w:b/>
              </w:rPr>
              <w:t>Zainteresowane</w:t>
            </w:r>
            <w:proofErr w:type="spellEnd"/>
            <w:r w:rsidRPr="00BF2FF2">
              <w:rPr>
                <w:rFonts w:ascii="Calibri" w:hAnsi="Calibri"/>
                <w:b/>
              </w:rPr>
              <w:t xml:space="preserve"> </w:t>
            </w:r>
            <w:proofErr w:type="spellStart"/>
            <w:r w:rsidRPr="00BF2FF2">
              <w:rPr>
                <w:rFonts w:ascii="Calibri" w:hAnsi="Calibri"/>
                <w:b/>
              </w:rPr>
              <w:t>strony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14:paraId="551F7FEC" w14:textId="77777777" w:rsidR="00C171A7" w:rsidRDefault="00C171A7" w:rsidP="00E5119B">
            <w:pPr>
              <w:rPr>
                <w:rFonts w:ascii="Calibri" w:hAnsi="Calibri"/>
                <w:b/>
              </w:rPr>
            </w:pPr>
            <w:proofErr w:type="spellStart"/>
            <w:r w:rsidRPr="00BF2FF2">
              <w:rPr>
                <w:rFonts w:ascii="Calibri" w:hAnsi="Calibri"/>
                <w:b/>
              </w:rPr>
              <w:t>Wkład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347B66CA" w14:textId="77777777" w:rsidR="00C171A7" w:rsidRDefault="00C171A7" w:rsidP="00E5119B">
            <w:pPr>
              <w:rPr>
                <w:rFonts w:ascii="Calibri" w:hAnsi="Calibri"/>
                <w:b/>
              </w:rPr>
            </w:pPr>
            <w:proofErr w:type="spellStart"/>
            <w:r w:rsidRPr="00BF2FF2">
              <w:rPr>
                <w:rFonts w:ascii="Calibri" w:hAnsi="Calibri"/>
                <w:b/>
              </w:rPr>
              <w:t>Legitymizacja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7D2315FE" w14:textId="77777777" w:rsidR="00C171A7" w:rsidRDefault="00C171A7" w:rsidP="00E5119B">
            <w:pPr>
              <w:rPr>
                <w:rFonts w:ascii="Calibri" w:hAnsi="Calibri"/>
                <w:b/>
              </w:rPr>
            </w:pPr>
            <w:proofErr w:type="spellStart"/>
            <w:r w:rsidRPr="00BF2FF2">
              <w:rPr>
                <w:rFonts w:ascii="Calibri" w:hAnsi="Calibri"/>
                <w:b/>
              </w:rPr>
              <w:t>Gotowość</w:t>
            </w:r>
            <w:proofErr w:type="spellEnd"/>
            <w:r w:rsidRPr="00BF2FF2">
              <w:rPr>
                <w:rFonts w:ascii="Calibri" w:hAnsi="Calibri"/>
                <w:b/>
              </w:rPr>
              <w:t xml:space="preserve"> do </w:t>
            </w:r>
            <w:proofErr w:type="spellStart"/>
            <w:r w:rsidRPr="00BF2FF2">
              <w:rPr>
                <w:rFonts w:ascii="Calibri" w:hAnsi="Calibri"/>
                <w:b/>
              </w:rPr>
              <w:t>zaangażowania</w:t>
            </w:r>
            <w:proofErr w:type="spellEnd"/>
            <w:r w:rsidRPr="00BF2FF2">
              <w:rPr>
                <w:rFonts w:ascii="Calibri" w:hAnsi="Calibri"/>
                <w:b/>
              </w:rPr>
              <w:t xml:space="preserve"> </w:t>
            </w:r>
            <w:proofErr w:type="spellStart"/>
            <w:r w:rsidRPr="00BF2FF2">
              <w:rPr>
                <w:rFonts w:ascii="Calibri" w:hAnsi="Calibri"/>
                <w:b/>
              </w:rPr>
              <w:t>się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460F9D78" w14:textId="77777777" w:rsidR="00C171A7" w:rsidRDefault="00C171A7" w:rsidP="00E5119B">
            <w:pPr>
              <w:rPr>
                <w:rFonts w:ascii="Calibri" w:hAnsi="Calibri"/>
                <w:b/>
              </w:rPr>
            </w:pPr>
            <w:proofErr w:type="spellStart"/>
            <w:r w:rsidRPr="00BF2FF2">
              <w:rPr>
                <w:rFonts w:ascii="Calibri" w:hAnsi="Calibri"/>
                <w:b/>
              </w:rPr>
              <w:t>Wpływ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6018E985" w14:textId="77777777" w:rsidR="00C171A7" w:rsidRDefault="00C171A7" w:rsidP="00E5119B">
            <w:pPr>
              <w:rPr>
                <w:rFonts w:ascii="Calibri" w:hAnsi="Calibri"/>
                <w:b/>
              </w:rPr>
            </w:pPr>
            <w:proofErr w:type="spellStart"/>
            <w:r w:rsidRPr="00BF2FF2">
              <w:rPr>
                <w:rFonts w:ascii="Calibri" w:hAnsi="Calibri"/>
                <w:b/>
              </w:rPr>
              <w:t>Konieczność</w:t>
            </w:r>
            <w:proofErr w:type="spellEnd"/>
            <w:r w:rsidRPr="00BF2FF2">
              <w:rPr>
                <w:rFonts w:ascii="Calibri" w:hAnsi="Calibri"/>
                <w:b/>
              </w:rPr>
              <w:t xml:space="preserve"> </w:t>
            </w:r>
            <w:proofErr w:type="spellStart"/>
            <w:r w:rsidRPr="00BF2FF2">
              <w:rPr>
                <w:rFonts w:ascii="Calibri" w:hAnsi="Calibri"/>
                <w:b/>
              </w:rPr>
              <w:t>zaangażowania</w:t>
            </w:r>
            <w:proofErr w:type="spellEnd"/>
          </w:p>
        </w:tc>
      </w:tr>
      <w:tr w:rsidR="00C171A7" w:rsidRPr="00BF2FF2" w14:paraId="34A82A50" w14:textId="77777777" w:rsidTr="00E5119B">
        <w:tc>
          <w:tcPr>
            <w:tcW w:w="1384" w:type="dxa"/>
            <w:shd w:val="clear" w:color="auto" w:fill="auto"/>
          </w:tcPr>
          <w:p w14:paraId="06195CD9" w14:textId="77777777" w:rsidR="00C171A7" w:rsidRDefault="00C171A7" w:rsidP="00E5119B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SH1</w:t>
            </w:r>
          </w:p>
        </w:tc>
        <w:tc>
          <w:tcPr>
            <w:tcW w:w="1444" w:type="dxa"/>
            <w:shd w:val="clear" w:color="auto" w:fill="auto"/>
          </w:tcPr>
          <w:p w14:paraId="160BA9C8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587D12EE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514C13EB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6EA507F1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4C2EA621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</w:tr>
      <w:tr w:rsidR="00C171A7" w:rsidRPr="00BF2FF2" w14:paraId="6B31129E" w14:textId="77777777" w:rsidTr="00E5119B">
        <w:tc>
          <w:tcPr>
            <w:tcW w:w="1384" w:type="dxa"/>
            <w:shd w:val="clear" w:color="auto" w:fill="auto"/>
          </w:tcPr>
          <w:p w14:paraId="326C0F3D" w14:textId="77777777" w:rsidR="00C171A7" w:rsidRDefault="00C171A7" w:rsidP="00E5119B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SH2</w:t>
            </w:r>
          </w:p>
        </w:tc>
        <w:tc>
          <w:tcPr>
            <w:tcW w:w="1444" w:type="dxa"/>
            <w:shd w:val="clear" w:color="auto" w:fill="auto"/>
          </w:tcPr>
          <w:p w14:paraId="76915845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40F4495A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76AEC5F4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29ED0DB0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0632F015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</w:tr>
      <w:tr w:rsidR="00C171A7" w:rsidRPr="00BF2FF2" w14:paraId="2C724DC3" w14:textId="77777777" w:rsidTr="00E5119B">
        <w:tc>
          <w:tcPr>
            <w:tcW w:w="1384" w:type="dxa"/>
            <w:shd w:val="clear" w:color="auto" w:fill="auto"/>
          </w:tcPr>
          <w:p w14:paraId="54A4320E" w14:textId="77777777" w:rsidR="00C171A7" w:rsidRDefault="00C171A7" w:rsidP="00E5119B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SH3</w:t>
            </w:r>
          </w:p>
        </w:tc>
        <w:tc>
          <w:tcPr>
            <w:tcW w:w="1444" w:type="dxa"/>
            <w:shd w:val="clear" w:color="auto" w:fill="auto"/>
          </w:tcPr>
          <w:p w14:paraId="3A212A43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255F2AC0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4EF7DC7E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15D2B853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4FF606DE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</w:tr>
      <w:tr w:rsidR="00C171A7" w:rsidRPr="00BF2FF2" w14:paraId="07C1D2A2" w14:textId="77777777" w:rsidTr="00E5119B">
        <w:tc>
          <w:tcPr>
            <w:tcW w:w="1384" w:type="dxa"/>
            <w:shd w:val="clear" w:color="auto" w:fill="auto"/>
          </w:tcPr>
          <w:p w14:paraId="381E06E2" w14:textId="77777777" w:rsidR="00C171A7" w:rsidRDefault="00C171A7" w:rsidP="00E5119B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SH4</w:t>
            </w:r>
          </w:p>
        </w:tc>
        <w:tc>
          <w:tcPr>
            <w:tcW w:w="1444" w:type="dxa"/>
            <w:shd w:val="clear" w:color="auto" w:fill="auto"/>
          </w:tcPr>
          <w:p w14:paraId="72FAEC28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1F42B57E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5D395918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7C1BE201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54BA3CF8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</w:tr>
      <w:tr w:rsidR="00C171A7" w:rsidRPr="00BF2FF2" w14:paraId="06FBB823" w14:textId="77777777" w:rsidTr="00E5119B">
        <w:tc>
          <w:tcPr>
            <w:tcW w:w="1384" w:type="dxa"/>
            <w:shd w:val="clear" w:color="auto" w:fill="auto"/>
          </w:tcPr>
          <w:p w14:paraId="31BA50D7" w14:textId="77777777" w:rsidR="00C171A7" w:rsidRDefault="00C171A7" w:rsidP="00E5119B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SH5</w:t>
            </w:r>
          </w:p>
        </w:tc>
        <w:tc>
          <w:tcPr>
            <w:tcW w:w="1444" w:type="dxa"/>
            <w:shd w:val="clear" w:color="auto" w:fill="auto"/>
          </w:tcPr>
          <w:p w14:paraId="53BC2697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74214A91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3C36831A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125061FA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30CB6C05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</w:tr>
      <w:tr w:rsidR="00C171A7" w:rsidRPr="00BF2FF2" w14:paraId="4DEB96BC" w14:textId="77777777" w:rsidTr="00E5119B">
        <w:tc>
          <w:tcPr>
            <w:tcW w:w="1384" w:type="dxa"/>
            <w:shd w:val="clear" w:color="auto" w:fill="auto"/>
          </w:tcPr>
          <w:p w14:paraId="01D3D2A9" w14:textId="77777777" w:rsidR="00C171A7" w:rsidRDefault="00C171A7" w:rsidP="00E5119B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SH6</w:t>
            </w:r>
          </w:p>
        </w:tc>
        <w:tc>
          <w:tcPr>
            <w:tcW w:w="1444" w:type="dxa"/>
            <w:shd w:val="clear" w:color="auto" w:fill="auto"/>
          </w:tcPr>
          <w:p w14:paraId="36455CDC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1E0837FF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3C58F479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3BA7A0B2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28CCA53B" w14:textId="77777777" w:rsidR="00C171A7" w:rsidRDefault="00C171A7" w:rsidP="00E5119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Wysoki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Średni</w:t>
            </w:r>
            <w:proofErr w:type="spellEnd"/>
            <w:r w:rsidRPr="00BF2FF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BF2FF2">
              <w:rPr>
                <w:rFonts w:ascii="Calibri" w:hAnsi="Calibri"/>
                <w:sz w:val="20"/>
                <w:szCs w:val="20"/>
              </w:rPr>
              <w:t>Niski</w:t>
            </w:r>
            <w:proofErr w:type="spellEnd"/>
          </w:p>
        </w:tc>
      </w:tr>
    </w:tbl>
    <w:p w14:paraId="62027D04" w14:textId="77777777" w:rsidR="00C171A7" w:rsidRDefault="00C171A7" w:rsidP="00C171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482F0AD" w14:textId="77777777" w:rsidR="00C171A7" w:rsidRDefault="00C171A7" w:rsidP="00C171A7">
      <w:pPr>
        <w:keepNext/>
        <w:shd w:val="clear" w:color="auto" w:fill="FFFFFF"/>
        <w:jc w:val="both"/>
        <w:rPr>
          <w:rFonts w:ascii="Trebuchet MS" w:hAnsi="Trebuchet MS"/>
          <w:bCs/>
          <w:sz w:val="32"/>
        </w:rPr>
      </w:pPr>
      <w:proofErr w:type="spellStart"/>
      <w:r w:rsidRPr="00490F58">
        <w:rPr>
          <w:rFonts w:ascii="Trebuchet MS" w:hAnsi="Trebuchet MS"/>
          <w:bCs/>
          <w:sz w:val="32"/>
        </w:rPr>
        <w:lastRenderedPageBreak/>
        <w:t>Szablon</w:t>
      </w:r>
      <w:proofErr w:type="spellEnd"/>
      <w:r w:rsidRPr="00490F58">
        <w:rPr>
          <w:rFonts w:ascii="Trebuchet MS" w:hAnsi="Trebuchet MS"/>
          <w:bCs/>
          <w:sz w:val="32"/>
        </w:rPr>
        <w:t xml:space="preserve"> </w:t>
      </w:r>
      <w:proofErr w:type="spellStart"/>
      <w:r w:rsidRPr="00490F58">
        <w:rPr>
          <w:rFonts w:ascii="Trebuchet MS" w:hAnsi="Trebuchet MS"/>
          <w:bCs/>
          <w:sz w:val="32"/>
        </w:rPr>
        <w:t>mapowania</w:t>
      </w:r>
      <w:proofErr w:type="spellEnd"/>
      <w:r w:rsidRPr="00490F58">
        <w:rPr>
          <w:rFonts w:ascii="Trebuchet MS" w:hAnsi="Trebuchet MS"/>
          <w:bCs/>
          <w:sz w:val="32"/>
        </w:rPr>
        <w:t xml:space="preserve"> </w:t>
      </w:r>
      <w:proofErr w:type="spellStart"/>
      <w:r w:rsidRPr="00490F58">
        <w:rPr>
          <w:rFonts w:ascii="Trebuchet MS" w:hAnsi="Trebuchet MS"/>
          <w:bCs/>
          <w:sz w:val="32"/>
        </w:rPr>
        <w:t>interesariuszy</w:t>
      </w:r>
      <w:proofErr w:type="spellEnd"/>
      <w:r w:rsidRPr="00490F58">
        <w:rPr>
          <w:rFonts w:ascii="Trebuchet MS" w:hAnsi="Trebuchet MS"/>
          <w:bCs/>
          <w:sz w:val="32"/>
        </w:rPr>
        <w:t xml:space="preserve"> 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1346"/>
        <w:gridCol w:w="1347"/>
        <w:gridCol w:w="1347"/>
        <w:gridCol w:w="1346"/>
        <w:gridCol w:w="1347"/>
        <w:gridCol w:w="1347"/>
      </w:tblGrid>
      <w:tr w:rsidR="00C171A7" w:rsidRPr="001417DD" w14:paraId="14640396" w14:textId="77777777" w:rsidTr="00E5119B">
        <w:trPr>
          <w:trHeight w:val="749"/>
        </w:trPr>
        <w:tc>
          <w:tcPr>
            <w:tcW w:w="1266" w:type="dxa"/>
            <w:shd w:val="clear" w:color="auto" w:fill="00B050"/>
          </w:tcPr>
          <w:p w14:paraId="7E57D7BD" w14:textId="77777777" w:rsidR="00C171A7" w:rsidRDefault="00C171A7" w:rsidP="00E5119B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Podejście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shd w:val="clear" w:color="auto" w:fill="00B050"/>
          </w:tcPr>
          <w:p w14:paraId="0AFC6506" w14:textId="77777777" w:rsidR="00C171A7" w:rsidRDefault="00C171A7" w:rsidP="00E5119B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Określenie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17DD">
              <w:rPr>
                <w:b/>
                <w:sz w:val="20"/>
                <w:szCs w:val="20"/>
              </w:rPr>
              <w:t>zainteresowanych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17DD">
              <w:rPr>
                <w:b/>
                <w:sz w:val="20"/>
                <w:szCs w:val="20"/>
              </w:rPr>
              <w:t>stron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shd w:val="clear" w:color="auto" w:fill="00B050"/>
          </w:tcPr>
          <w:p w14:paraId="0FBC584C" w14:textId="77777777" w:rsidR="00C171A7" w:rsidRDefault="00C171A7" w:rsidP="00E5119B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Zmierz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17DD">
              <w:rPr>
                <w:b/>
                <w:sz w:val="20"/>
                <w:szCs w:val="20"/>
              </w:rPr>
              <w:t>oczekiwania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17DD">
              <w:rPr>
                <w:b/>
                <w:sz w:val="20"/>
                <w:szCs w:val="20"/>
              </w:rPr>
              <w:t>interesariuszy</w:t>
            </w:r>
            <w:proofErr w:type="spellEnd"/>
          </w:p>
        </w:tc>
        <w:tc>
          <w:tcPr>
            <w:tcW w:w="1347" w:type="dxa"/>
            <w:shd w:val="clear" w:color="auto" w:fill="00B050"/>
          </w:tcPr>
          <w:p w14:paraId="4794092A" w14:textId="77777777" w:rsidR="00C171A7" w:rsidRDefault="00C171A7" w:rsidP="00E5119B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Określenie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17DD">
              <w:rPr>
                <w:b/>
                <w:sz w:val="20"/>
                <w:szCs w:val="20"/>
              </w:rPr>
              <w:t>potrzeb</w:t>
            </w:r>
            <w:proofErr w:type="spellEnd"/>
          </w:p>
        </w:tc>
        <w:tc>
          <w:tcPr>
            <w:tcW w:w="1346" w:type="dxa"/>
            <w:shd w:val="clear" w:color="auto" w:fill="00B050"/>
          </w:tcPr>
          <w:p w14:paraId="15307AE2" w14:textId="77777777" w:rsidR="00C171A7" w:rsidRDefault="00C171A7" w:rsidP="00E5119B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Określenie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17DD">
              <w:rPr>
                <w:b/>
                <w:sz w:val="20"/>
                <w:szCs w:val="20"/>
              </w:rPr>
              <w:t>luk</w:t>
            </w:r>
            <w:proofErr w:type="spellEnd"/>
          </w:p>
        </w:tc>
        <w:tc>
          <w:tcPr>
            <w:tcW w:w="1347" w:type="dxa"/>
            <w:shd w:val="clear" w:color="auto" w:fill="00B050"/>
          </w:tcPr>
          <w:p w14:paraId="7FE6F5C8" w14:textId="77777777" w:rsidR="00C171A7" w:rsidRDefault="00C171A7" w:rsidP="00E5119B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Opracowanie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17DD">
              <w:rPr>
                <w:b/>
                <w:sz w:val="20"/>
                <w:szCs w:val="20"/>
              </w:rPr>
              <w:t>planu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17DD">
              <w:rPr>
                <w:b/>
                <w:sz w:val="20"/>
                <w:szCs w:val="20"/>
              </w:rPr>
              <w:t>zaangażowania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shd w:val="clear" w:color="auto" w:fill="00B050"/>
          </w:tcPr>
          <w:p w14:paraId="5A6FF703" w14:textId="77777777" w:rsidR="00C171A7" w:rsidRDefault="00C171A7" w:rsidP="00E5119B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Monitorowanie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1417DD">
              <w:rPr>
                <w:b/>
                <w:sz w:val="20"/>
                <w:szCs w:val="20"/>
              </w:rPr>
              <w:t>pomiar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171A7" w:rsidRPr="00ED1BEA" w14:paraId="1A883D54" w14:textId="77777777" w:rsidTr="00E5119B">
        <w:trPr>
          <w:trHeight w:val="2122"/>
        </w:trPr>
        <w:tc>
          <w:tcPr>
            <w:tcW w:w="1266" w:type="dxa"/>
            <w:shd w:val="clear" w:color="auto" w:fill="00B050"/>
          </w:tcPr>
          <w:p w14:paraId="5BEA4EA2" w14:textId="3A4C6F25" w:rsidR="00C171A7" w:rsidRDefault="00C171A7" w:rsidP="00E5119B">
            <w:pPr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Kluczow</w:t>
            </w:r>
            <w:r>
              <w:rPr>
                <w:b/>
                <w:sz w:val="20"/>
                <w:szCs w:val="20"/>
              </w:rPr>
              <w:t>e</w:t>
            </w:r>
            <w:proofErr w:type="spellEnd"/>
          </w:p>
          <w:p w14:paraId="46D77F15" w14:textId="77777777" w:rsidR="00C171A7" w:rsidRDefault="00C171A7" w:rsidP="00E5119B">
            <w:pPr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Planowanie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</w:p>
          <w:p w14:paraId="5433277D" w14:textId="77777777" w:rsidR="00C171A7" w:rsidRDefault="00C171A7" w:rsidP="00E5119B">
            <w:pPr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Pytania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shd w:val="clear" w:color="auto" w:fill="FFFFFF"/>
          </w:tcPr>
          <w:p w14:paraId="497EBE9A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>Kim są kluczowi indywidualni interesariusze?</w:t>
            </w:r>
          </w:p>
        </w:tc>
        <w:tc>
          <w:tcPr>
            <w:tcW w:w="1347" w:type="dxa"/>
            <w:shd w:val="clear" w:color="auto" w:fill="FFFFFF"/>
          </w:tcPr>
          <w:p w14:paraId="1E62EBC5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>Jakie są ich aktualne oczekiwania?</w:t>
            </w:r>
          </w:p>
        </w:tc>
        <w:tc>
          <w:tcPr>
            <w:tcW w:w="1347" w:type="dxa"/>
            <w:shd w:val="clear" w:color="auto" w:fill="FFFFFF"/>
          </w:tcPr>
          <w:p w14:paraId="53FBA587" w14:textId="1CF23902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 xml:space="preserve">Czym konkretnie powinniśmy się zająć, aby program </w:t>
            </w:r>
            <w:r>
              <w:rPr>
                <w:sz w:val="20"/>
                <w:szCs w:val="20"/>
                <w:lang w:val="pl-PL"/>
              </w:rPr>
              <w:t>odniósł sukces</w:t>
            </w:r>
            <w:r w:rsidRPr="00ED1BEA">
              <w:rPr>
                <w:sz w:val="20"/>
                <w:szCs w:val="20"/>
                <w:lang w:val="pl-PL"/>
              </w:rPr>
              <w:t>?</w:t>
            </w:r>
          </w:p>
        </w:tc>
        <w:tc>
          <w:tcPr>
            <w:tcW w:w="1346" w:type="dxa"/>
            <w:shd w:val="clear" w:color="auto" w:fill="FFFFFF"/>
          </w:tcPr>
          <w:p w14:paraId="780A1863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>Gdzie są luki między stanem pożądanym (Być) a obecnym (Jak jest)?</w:t>
            </w:r>
          </w:p>
        </w:tc>
        <w:tc>
          <w:tcPr>
            <w:tcW w:w="1347" w:type="dxa"/>
            <w:shd w:val="clear" w:color="auto" w:fill="FFFFFF"/>
          </w:tcPr>
          <w:p w14:paraId="365680D5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>Jakie działania możemy podjąć, aby uzupełnić te braki?</w:t>
            </w:r>
          </w:p>
        </w:tc>
        <w:tc>
          <w:tcPr>
            <w:tcW w:w="1347" w:type="dxa"/>
            <w:shd w:val="clear" w:color="auto" w:fill="FFFFFF"/>
          </w:tcPr>
          <w:p w14:paraId="2F993064" w14:textId="386B90C1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 xml:space="preserve">Skąd wiemy, </w:t>
            </w:r>
            <w:r>
              <w:rPr>
                <w:sz w:val="20"/>
                <w:szCs w:val="20"/>
                <w:lang w:val="pl-PL"/>
              </w:rPr>
              <w:t>że wynik jest dobry?</w:t>
            </w:r>
          </w:p>
          <w:p w14:paraId="22E22AF8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5997403D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>W jaki sposób informujemy ich o tym?</w:t>
            </w:r>
          </w:p>
        </w:tc>
      </w:tr>
      <w:tr w:rsidR="00C171A7" w:rsidRPr="00ED1BEA" w14:paraId="62D467C4" w14:textId="77777777" w:rsidTr="00E5119B">
        <w:trPr>
          <w:trHeight w:val="1550"/>
        </w:trPr>
        <w:tc>
          <w:tcPr>
            <w:tcW w:w="1266" w:type="dxa"/>
            <w:shd w:val="clear" w:color="auto" w:fill="00B050"/>
          </w:tcPr>
          <w:p w14:paraId="77A578D5" w14:textId="77777777" w:rsidR="00C171A7" w:rsidRDefault="00C171A7" w:rsidP="00E5119B">
            <w:pPr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Planowanie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17DD">
              <w:rPr>
                <w:b/>
                <w:sz w:val="20"/>
                <w:szCs w:val="20"/>
              </w:rPr>
              <w:t>kluczowe</w:t>
            </w:r>
            <w:proofErr w:type="spellEnd"/>
            <w:r w:rsidRPr="001417DD">
              <w:rPr>
                <w:b/>
                <w:sz w:val="20"/>
                <w:szCs w:val="20"/>
              </w:rPr>
              <w:t xml:space="preserve"> </w:t>
            </w:r>
          </w:p>
          <w:p w14:paraId="221981DC" w14:textId="77777777" w:rsidR="00C171A7" w:rsidRDefault="00C171A7" w:rsidP="00E5119B">
            <w:pPr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Rozważania</w:t>
            </w:r>
            <w:proofErr w:type="spellEnd"/>
          </w:p>
        </w:tc>
        <w:tc>
          <w:tcPr>
            <w:tcW w:w="1346" w:type="dxa"/>
            <w:shd w:val="clear" w:color="auto" w:fill="FFFFFF"/>
          </w:tcPr>
          <w:p w14:paraId="47979FC6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 xml:space="preserve">Określenie, kto ma wpływ na wynik projektu lub jest nim dotknięty </w:t>
            </w:r>
          </w:p>
          <w:p w14:paraId="1ED95A61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136D00DA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57C654DB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 xml:space="preserve">Interesariusze będą zarówno wewnętrzni jak i zewnętrzni w stosunku do organizacji </w:t>
            </w:r>
          </w:p>
          <w:p w14:paraId="6EB22F18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44C5AE3E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6EBA6A8B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347" w:type="dxa"/>
            <w:shd w:val="clear" w:color="auto" w:fill="FFFFFF"/>
          </w:tcPr>
          <w:p w14:paraId="00965787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 xml:space="preserve">Zrozumieć, jak się dziś robi rzeczy i jakie są ich zachowania </w:t>
            </w:r>
          </w:p>
        </w:tc>
        <w:tc>
          <w:tcPr>
            <w:tcW w:w="1347" w:type="dxa"/>
            <w:shd w:val="clear" w:color="auto" w:fill="FFFFFF"/>
          </w:tcPr>
          <w:p w14:paraId="22A8816E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 xml:space="preserve">Rozważ znaczenie, jakie każdy z interesariuszy ma dla powodzenia projektu </w:t>
            </w:r>
          </w:p>
          <w:p w14:paraId="357A12F5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2736169C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610E397C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 xml:space="preserve">Różni interesariusze będą mieli różne poziomy oczekiwań. </w:t>
            </w:r>
          </w:p>
        </w:tc>
        <w:tc>
          <w:tcPr>
            <w:tcW w:w="1346" w:type="dxa"/>
            <w:shd w:val="clear" w:color="auto" w:fill="FFFFFF"/>
          </w:tcPr>
          <w:p w14:paraId="79C02994" w14:textId="77777777" w:rsidR="00C171A7" w:rsidRPr="00ED1BEA" w:rsidRDefault="00C171A7" w:rsidP="00E5119B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347" w:type="dxa"/>
            <w:shd w:val="clear" w:color="auto" w:fill="FFFFFF"/>
          </w:tcPr>
          <w:p w14:paraId="5C08034E" w14:textId="749A9FB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 xml:space="preserve">Zastanów się, jakie działania są niezbędne do zbudowania </w:t>
            </w:r>
            <w:r w:rsidR="00710405">
              <w:rPr>
                <w:sz w:val="20"/>
                <w:szCs w:val="20"/>
                <w:lang w:val="pl-PL"/>
              </w:rPr>
              <w:t>sukcesu</w:t>
            </w:r>
          </w:p>
          <w:p w14:paraId="3A73C0F2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05BDD630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5ECEB3D8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>Staraj się w miarę możliwości wykorzystywać aktualne fora (np. spotkania aktualizacyjne itp.).</w:t>
            </w:r>
          </w:p>
          <w:p w14:paraId="3AD65F74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347" w:type="dxa"/>
            <w:shd w:val="clear" w:color="auto" w:fill="FFFFFF"/>
          </w:tcPr>
          <w:p w14:paraId="4D18B3E4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 xml:space="preserve">Śledzenie podejmowanych działań </w:t>
            </w:r>
          </w:p>
          <w:p w14:paraId="47BA07FF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46D19721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719FB07E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1642B402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</w:p>
          <w:p w14:paraId="1800694D" w14:textId="77777777" w:rsidR="00C171A7" w:rsidRPr="00ED1BEA" w:rsidRDefault="00C171A7" w:rsidP="00E5119B">
            <w:pPr>
              <w:rPr>
                <w:sz w:val="20"/>
                <w:szCs w:val="20"/>
                <w:lang w:val="pl-PL"/>
              </w:rPr>
            </w:pPr>
            <w:r w:rsidRPr="00ED1BEA">
              <w:rPr>
                <w:sz w:val="20"/>
                <w:szCs w:val="20"/>
                <w:lang w:val="pl-PL"/>
              </w:rPr>
              <w:t xml:space="preserve">Monitorowanie poziomu interesariuszy w wyniku działań </w:t>
            </w:r>
          </w:p>
        </w:tc>
      </w:tr>
    </w:tbl>
    <w:p w14:paraId="099DBE45" w14:textId="77777777" w:rsidR="00C171A7" w:rsidRPr="00ED1BEA" w:rsidRDefault="00C171A7" w:rsidP="00C171A7">
      <w:pPr>
        <w:spacing w:line="240" w:lineRule="auto"/>
        <w:rPr>
          <w:rFonts w:ascii="Times New Roman" w:eastAsia="Times New Roman" w:hAnsi="Times New Roman" w:cs="Times New Roman"/>
          <w:b/>
          <w:lang w:val="pl-PL"/>
        </w:rPr>
      </w:pPr>
      <w:r w:rsidRPr="00ED1BEA">
        <w:rPr>
          <w:lang w:val="pl-PL"/>
        </w:rPr>
        <w:t xml:space="preserve">     </w:t>
      </w:r>
    </w:p>
    <w:p w14:paraId="03991E68" w14:textId="77777777" w:rsidR="00C171A7" w:rsidRPr="00ED1BEA" w:rsidRDefault="00C171A7" w:rsidP="00C171A7">
      <w:pPr>
        <w:pageBreakBefore/>
        <w:spacing w:before="242" w:line="607" w:lineRule="exact"/>
        <w:rPr>
          <w:rFonts w:ascii="Trebuchet MS" w:hAnsi="Trebuchet MS"/>
          <w:sz w:val="28"/>
          <w:szCs w:val="28"/>
          <w:lang w:val="pl-PL"/>
        </w:rPr>
      </w:pPr>
      <w:r w:rsidRPr="00ED1BEA">
        <w:rPr>
          <w:rFonts w:ascii="Trebuchet MS" w:hAnsi="Trebuchet MS"/>
          <w:sz w:val="28"/>
          <w:szCs w:val="28"/>
          <w:lang w:val="pl-PL"/>
        </w:rPr>
        <w:lastRenderedPageBreak/>
        <w:t>Ćwiczenie 2 - Napisz swój plan działania</w:t>
      </w:r>
    </w:p>
    <w:p w14:paraId="24303E3F" w14:textId="77777777" w:rsidR="00C171A7" w:rsidRPr="00ED1BEA" w:rsidRDefault="00C171A7" w:rsidP="00C171A7">
      <w:pPr>
        <w:keepNext/>
        <w:shd w:val="clear" w:color="auto" w:fill="FFFFFF"/>
        <w:jc w:val="both"/>
        <w:rPr>
          <w:rFonts w:ascii="Trebuchet MS" w:hAnsi="Trebuchet MS"/>
          <w:bCs/>
          <w:sz w:val="32"/>
          <w:lang w:val="pl-PL"/>
        </w:rPr>
      </w:pPr>
      <w:r w:rsidRPr="00ED1BEA">
        <w:rPr>
          <w:rFonts w:ascii="Trebuchet MS" w:hAnsi="Trebuchet MS"/>
          <w:bCs/>
          <w:sz w:val="32"/>
          <w:lang w:val="pl-PL"/>
        </w:rPr>
        <w:t>Wzór planu działania</w:t>
      </w:r>
    </w:p>
    <w:tbl>
      <w:tblPr>
        <w:tblW w:w="10319" w:type="dxa"/>
        <w:tblInd w:w="-60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912"/>
        <w:gridCol w:w="1915"/>
        <w:gridCol w:w="1574"/>
        <w:gridCol w:w="1583"/>
        <w:gridCol w:w="1490"/>
        <w:gridCol w:w="1845"/>
      </w:tblGrid>
      <w:tr w:rsidR="00C171A7" w:rsidRPr="003367EE" w14:paraId="07BE4430" w14:textId="77777777" w:rsidTr="00E5119B">
        <w:tc>
          <w:tcPr>
            <w:tcW w:w="2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00B050"/>
          </w:tcPr>
          <w:p w14:paraId="69D0AEC8" w14:textId="77777777" w:rsidR="00C171A7" w:rsidRDefault="00C171A7" w:rsidP="00E5119B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  <w:r w:rsidRPr="003367EE">
              <w:rPr>
                <w:rFonts w:ascii="Calibri" w:hAnsi="Calibri"/>
                <w:b/>
                <w:bCs/>
                <w:color w:val="FFFFFF"/>
                <w:sz w:val="32"/>
              </w:rPr>
              <w:t xml:space="preserve">Plan </w:t>
            </w:r>
            <w:proofErr w:type="spellStart"/>
            <w:r w:rsidRPr="003367EE">
              <w:rPr>
                <w:rFonts w:ascii="Calibri" w:hAnsi="Calibri"/>
                <w:b/>
                <w:bCs/>
                <w:color w:val="FFFFFF"/>
                <w:sz w:val="32"/>
              </w:rPr>
              <w:t>działania</w:t>
            </w:r>
            <w:proofErr w:type="spellEnd"/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05CE1BD5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4F0E6071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7596B360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316C7265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56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00B050"/>
          </w:tcPr>
          <w:p w14:paraId="286D64BC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</w:tr>
      <w:tr w:rsidR="00C171A7" w:rsidRPr="003367EE" w14:paraId="7DED74CE" w14:textId="77777777" w:rsidTr="00E5119B">
        <w:tc>
          <w:tcPr>
            <w:tcW w:w="2093" w:type="dxa"/>
            <w:shd w:val="clear" w:color="auto" w:fill="D9E2F3"/>
          </w:tcPr>
          <w:p w14:paraId="294A8848" w14:textId="77777777" w:rsidR="00C171A7" w:rsidRDefault="00C171A7" w:rsidP="00E5119B">
            <w:pPr>
              <w:rPr>
                <w:rFonts w:ascii="Calibri" w:hAnsi="Calibri"/>
                <w:b/>
                <w:bCs/>
              </w:rPr>
            </w:pPr>
            <w:proofErr w:type="spellStart"/>
            <w:r w:rsidRPr="003367EE">
              <w:rPr>
                <w:rFonts w:ascii="Calibri" w:hAnsi="Calibri"/>
                <w:b/>
                <w:bCs/>
              </w:rPr>
              <w:t>Krok</w:t>
            </w:r>
            <w:proofErr w:type="spellEnd"/>
            <w:r w:rsidRPr="003367EE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3367EE">
              <w:rPr>
                <w:rFonts w:ascii="Calibri" w:hAnsi="Calibri"/>
                <w:b/>
                <w:bCs/>
              </w:rPr>
              <w:t>działania</w:t>
            </w:r>
            <w:proofErr w:type="spellEnd"/>
          </w:p>
        </w:tc>
        <w:tc>
          <w:tcPr>
            <w:tcW w:w="1701" w:type="dxa"/>
            <w:shd w:val="clear" w:color="auto" w:fill="D9E2F3"/>
          </w:tcPr>
          <w:p w14:paraId="2B5AF764" w14:textId="77777777" w:rsidR="00C171A7" w:rsidRDefault="00C171A7" w:rsidP="00E5119B">
            <w:pPr>
              <w:rPr>
                <w:rFonts w:ascii="Calibri" w:hAnsi="Calibri"/>
                <w:b/>
              </w:rPr>
            </w:pPr>
            <w:proofErr w:type="spellStart"/>
            <w:r w:rsidRPr="003367EE">
              <w:rPr>
                <w:rFonts w:ascii="Calibri" w:hAnsi="Calibri"/>
                <w:b/>
              </w:rPr>
              <w:t>Osoba</w:t>
            </w:r>
            <w:proofErr w:type="spellEnd"/>
            <w:r w:rsidRPr="003367EE">
              <w:rPr>
                <w:rFonts w:ascii="Calibri" w:hAnsi="Calibri"/>
                <w:b/>
              </w:rPr>
              <w:t xml:space="preserve">(y) </w:t>
            </w:r>
            <w:proofErr w:type="spellStart"/>
            <w:r w:rsidRPr="003367EE">
              <w:rPr>
                <w:rFonts w:ascii="Calibri" w:hAnsi="Calibri"/>
                <w:b/>
              </w:rPr>
              <w:t>odpowiedzialna</w:t>
            </w:r>
            <w:proofErr w:type="spellEnd"/>
            <w:r w:rsidRPr="003367EE">
              <w:rPr>
                <w:rFonts w:ascii="Calibri" w:hAnsi="Calibri"/>
                <w:b/>
              </w:rPr>
              <w:t>(e)</w:t>
            </w:r>
          </w:p>
        </w:tc>
        <w:tc>
          <w:tcPr>
            <w:tcW w:w="1701" w:type="dxa"/>
            <w:shd w:val="clear" w:color="auto" w:fill="D9E2F3"/>
          </w:tcPr>
          <w:p w14:paraId="5BD18ADF" w14:textId="77777777" w:rsidR="00C171A7" w:rsidRDefault="00C171A7" w:rsidP="00E5119B">
            <w:pPr>
              <w:rPr>
                <w:rFonts w:ascii="Calibri" w:hAnsi="Calibri"/>
                <w:b/>
              </w:rPr>
            </w:pPr>
            <w:r w:rsidRPr="003367EE">
              <w:rPr>
                <w:rFonts w:ascii="Calibri" w:hAnsi="Calibri"/>
                <w:b/>
              </w:rPr>
              <w:t xml:space="preserve">Data </w:t>
            </w:r>
            <w:proofErr w:type="spellStart"/>
            <w:r w:rsidRPr="003367EE">
              <w:rPr>
                <w:rFonts w:ascii="Calibri" w:hAnsi="Calibri"/>
                <w:b/>
              </w:rPr>
              <w:t>wykonania</w:t>
            </w:r>
            <w:proofErr w:type="spellEnd"/>
          </w:p>
        </w:tc>
        <w:tc>
          <w:tcPr>
            <w:tcW w:w="1701" w:type="dxa"/>
            <w:shd w:val="clear" w:color="auto" w:fill="D9E2F3"/>
          </w:tcPr>
          <w:p w14:paraId="10C97B29" w14:textId="77777777" w:rsidR="00C171A7" w:rsidRDefault="00C171A7" w:rsidP="00E5119B">
            <w:pPr>
              <w:rPr>
                <w:rFonts w:ascii="Calibri" w:hAnsi="Calibri"/>
                <w:b/>
              </w:rPr>
            </w:pPr>
            <w:proofErr w:type="spellStart"/>
            <w:r w:rsidRPr="003367EE">
              <w:rPr>
                <w:rFonts w:ascii="Calibri" w:hAnsi="Calibri"/>
                <w:b/>
              </w:rPr>
              <w:t>Wymagane</w:t>
            </w:r>
            <w:proofErr w:type="spellEnd"/>
            <w:r w:rsidRPr="003367EE">
              <w:rPr>
                <w:rFonts w:ascii="Calibri" w:hAnsi="Calibri"/>
                <w:b/>
              </w:rPr>
              <w:t xml:space="preserve"> </w:t>
            </w:r>
            <w:proofErr w:type="spellStart"/>
            <w:r w:rsidRPr="003367EE">
              <w:rPr>
                <w:rFonts w:ascii="Calibri" w:hAnsi="Calibri"/>
                <w:b/>
              </w:rPr>
              <w:t>zasoby</w:t>
            </w:r>
            <w:proofErr w:type="spellEnd"/>
          </w:p>
        </w:tc>
        <w:tc>
          <w:tcPr>
            <w:tcW w:w="1559" w:type="dxa"/>
            <w:shd w:val="clear" w:color="auto" w:fill="D9E2F3"/>
          </w:tcPr>
          <w:p w14:paraId="1C8687D3" w14:textId="77777777" w:rsidR="00C171A7" w:rsidRDefault="00C171A7" w:rsidP="00E5119B">
            <w:pPr>
              <w:rPr>
                <w:rFonts w:ascii="Calibri" w:hAnsi="Calibri"/>
                <w:b/>
              </w:rPr>
            </w:pPr>
            <w:proofErr w:type="spellStart"/>
            <w:r w:rsidRPr="003367EE">
              <w:rPr>
                <w:rFonts w:ascii="Calibri" w:hAnsi="Calibri"/>
                <w:b/>
              </w:rPr>
              <w:t>Potencjalne</w:t>
            </w:r>
            <w:proofErr w:type="spellEnd"/>
            <w:r w:rsidRPr="003367EE">
              <w:rPr>
                <w:rFonts w:ascii="Calibri" w:hAnsi="Calibri"/>
                <w:b/>
              </w:rPr>
              <w:t xml:space="preserve"> </w:t>
            </w:r>
            <w:proofErr w:type="spellStart"/>
            <w:r w:rsidRPr="003367EE">
              <w:rPr>
                <w:rFonts w:ascii="Calibri" w:hAnsi="Calibri"/>
                <w:b/>
              </w:rPr>
              <w:t>bariery</w:t>
            </w:r>
            <w:proofErr w:type="spellEnd"/>
            <w:r w:rsidRPr="003367EE">
              <w:rPr>
                <w:rFonts w:ascii="Calibri" w:hAnsi="Calibri"/>
                <w:b/>
              </w:rPr>
              <w:t xml:space="preserve"> </w:t>
            </w:r>
            <w:proofErr w:type="spellStart"/>
            <w:r w:rsidRPr="003367EE">
              <w:rPr>
                <w:rFonts w:ascii="Calibri" w:hAnsi="Calibri"/>
                <w:b/>
              </w:rPr>
              <w:t>lub</w:t>
            </w:r>
            <w:proofErr w:type="spellEnd"/>
            <w:r w:rsidRPr="003367EE">
              <w:rPr>
                <w:rFonts w:ascii="Calibri" w:hAnsi="Calibri"/>
                <w:b/>
              </w:rPr>
              <w:t xml:space="preserve"> </w:t>
            </w:r>
            <w:proofErr w:type="spellStart"/>
            <w:r w:rsidRPr="003367EE">
              <w:rPr>
                <w:rFonts w:ascii="Calibri" w:hAnsi="Calibri"/>
                <w:b/>
              </w:rPr>
              <w:t>opór</w:t>
            </w:r>
            <w:proofErr w:type="spellEnd"/>
          </w:p>
        </w:tc>
        <w:tc>
          <w:tcPr>
            <w:tcW w:w="1564" w:type="dxa"/>
            <w:shd w:val="clear" w:color="auto" w:fill="D9E2F3"/>
          </w:tcPr>
          <w:p w14:paraId="70155868" w14:textId="77777777" w:rsidR="00C171A7" w:rsidRDefault="00C171A7" w:rsidP="00E5119B">
            <w:pPr>
              <w:rPr>
                <w:rFonts w:ascii="Calibri" w:hAnsi="Calibri"/>
                <w:b/>
              </w:rPr>
            </w:pPr>
            <w:proofErr w:type="spellStart"/>
            <w:r w:rsidRPr="003367EE">
              <w:rPr>
                <w:rFonts w:ascii="Calibri" w:hAnsi="Calibri"/>
                <w:b/>
              </w:rPr>
              <w:t>Współpracownicy</w:t>
            </w:r>
            <w:proofErr w:type="spellEnd"/>
          </w:p>
        </w:tc>
      </w:tr>
      <w:tr w:rsidR="00C171A7" w:rsidRPr="003367EE" w14:paraId="04F2B7A8" w14:textId="77777777" w:rsidTr="00E5119B">
        <w:trPr>
          <w:trHeight w:val="283"/>
        </w:trPr>
        <w:tc>
          <w:tcPr>
            <w:tcW w:w="2093" w:type="dxa"/>
            <w:shd w:val="clear" w:color="auto" w:fill="auto"/>
          </w:tcPr>
          <w:p w14:paraId="19A6F9C0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35C7F86B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391E727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1F5DAB8C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678ACE4F" w14:textId="77777777" w:rsidR="00C171A7" w:rsidRPr="003367EE" w:rsidRDefault="00C171A7" w:rsidP="00E5119B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3198C3B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625A3FB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D1080EB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3D2E7BB5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auto"/>
          </w:tcPr>
          <w:p w14:paraId="3B4C9B68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</w:tr>
      <w:tr w:rsidR="00C171A7" w:rsidRPr="003367EE" w14:paraId="756C360A" w14:textId="77777777" w:rsidTr="00E5119B">
        <w:trPr>
          <w:trHeight w:val="283"/>
        </w:trPr>
        <w:tc>
          <w:tcPr>
            <w:tcW w:w="2093" w:type="dxa"/>
            <w:shd w:val="clear" w:color="auto" w:fill="D9E2F3"/>
          </w:tcPr>
          <w:p w14:paraId="6E7C5775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333422E2" w14:textId="77777777" w:rsidR="00C171A7" w:rsidRPr="003367EE" w:rsidRDefault="00C171A7" w:rsidP="00E5119B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722B09D8" w14:textId="77777777" w:rsidR="00C171A7" w:rsidRPr="003367EE" w:rsidRDefault="00C171A7" w:rsidP="00E5119B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7825AA30" w14:textId="77777777" w:rsidR="00C171A7" w:rsidRPr="003367EE" w:rsidRDefault="00C171A7" w:rsidP="00E5119B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7FEE40E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D9E2F3"/>
          </w:tcPr>
          <w:p w14:paraId="687FC739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090AC342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7CF15D84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E2F3"/>
          </w:tcPr>
          <w:p w14:paraId="529D870A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D9E2F3"/>
          </w:tcPr>
          <w:p w14:paraId="00526EAB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</w:tr>
      <w:tr w:rsidR="00C171A7" w:rsidRPr="003367EE" w14:paraId="3A304169" w14:textId="77777777" w:rsidTr="00E5119B">
        <w:trPr>
          <w:trHeight w:val="283"/>
        </w:trPr>
        <w:tc>
          <w:tcPr>
            <w:tcW w:w="2093" w:type="dxa"/>
            <w:shd w:val="clear" w:color="auto" w:fill="auto"/>
          </w:tcPr>
          <w:p w14:paraId="53620602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28D6400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354235B5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48133533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3ECB434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AC9FE17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22591F8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65DBA3A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44BE0276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auto"/>
          </w:tcPr>
          <w:p w14:paraId="487135F8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</w:tr>
      <w:tr w:rsidR="00C171A7" w:rsidRPr="003367EE" w14:paraId="35472FEC" w14:textId="77777777" w:rsidTr="00E5119B">
        <w:trPr>
          <w:trHeight w:val="567"/>
        </w:trPr>
        <w:tc>
          <w:tcPr>
            <w:tcW w:w="2093" w:type="dxa"/>
            <w:shd w:val="clear" w:color="auto" w:fill="D9E2F3"/>
          </w:tcPr>
          <w:p w14:paraId="684A3C92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0302AEAB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18F392BE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351347A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6D5718AA" w14:textId="77777777" w:rsidR="00C171A7" w:rsidRPr="003367EE" w:rsidRDefault="00C171A7" w:rsidP="00E5119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D9E2F3"/>
          </w:tcPr>
          <w:p w14:paraId="415A24A0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3A3BD322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241FA45B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E2F3"/>
          </w:tcPr>
          <w:p w14:paraId="6CF10B33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D9E2F3"/>
          </w:tcPr>
          <w:p w14:paraId="7647A30D" w14:textId="77777777" w:rsidR="00C171A7" w:rsidRPr="003367EE" w:rsidRDefault="00C171A7" w:rsidP="00E5119B">
            <w:pPr>
              <w:jc w:val="both"/>
              <w:rPr>
                <w:rFonts w:ascii="Calibri" w:hAnsi="Calibri"/>
              </w:rPr>
            </w:pPr>
          </w:p>
        </w:tc>
      </w:tr>
    </w:tbl>
    <w:p w14:paraId="07063081" w14:textId="77777777" w:rsidR="00C171A7" w:rsidRDefault="00C171A7" w:rsidP="00C171A7"/>
    <w:p w14:paraId="15F30D67" w14:textId="77777777" w:rsidR="00C471B9" w:rsidRPr="00C171A7" w:rsidRDefault="00C471B9" w:rsidP="00C171A7"/>
    <w:sectPr w:rsidR="00C471B9" w:rsidRPr="00C171A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F111" w14:textId="77777777" w:rsidR="007E2CE4" w:rsidRDefault="007E2CE4" w:rsidP="005D2E91">
      <w:pPr>
        <w:spacing w:after="0" w:line="240" w:lineRule="auto"/>
      </w:pPr>
      <w:r>
        <w:separator/>
      </w:r>
    </w:p>
  </w:endnote>
  <w:endnote w:type="continuationSeparator" w:id="0">
    <w:p w14:paraId="3A9DB644" w14:textId="77777777" w:rsidR="007E2CE4" w:rsidRDefault="007E2CE4" w:rsidP="005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charset w:val="00"/>
    <w:family w:val="auto"/>
    <w:pitch w:val="variable"/>
    <w:sig w:usb0="E00022FF" w:usb1="C000205B" w:usb2="0000000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C24A" w14:textId="77777777" w:rsidR="007E2CE4" w:rsidRDefault="007E2CE4" w:rsidP="005D2E91">
      <w:pPr>
        <w:spacing w:after="0" w:line="240" w:lineRule="auto"/>
      </w:pPr>
      <w:r>
        <w:separator/>
      </w:r>
    </w:p>
  </w:footnote>
  <w:footnote w:type="continuationSeparator" w:id="0">
    <w:p w14:paraId="56CD7EF8" w14:textId="77777777" w:rsidR="007E2CE4" w:rsidRDefault="007E2CE4" w:rsidP="005D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2176"/>
      <w:gridCol w:w="7175"/>
    </w:tblGrid>
    <w:tr w:rsidR="005D2E91" w14:paraId="5FAB6360" w14:textId="77777777" w:rsidTr="00C309A4">
      <w:tc>
        <w:tcPr>
          <w:tcW w:w="0" w:type="auto"/>
        </w:tcPr>
        <w:p w14:paraId="5080C85A" w14:textId="77777777" w:rsidR="005D2E91" w:rsidRDefault="005D2E91" w:rsidP="005D2E91">
          <w:pPr>
            <w:pStyle w:val="Nagwek"/>
            <w:jc w:val="both"/>
          </w:pPr>
          <w:r>
            <w:rPr>
              <w:noProof/>
            </w:rPr>
            <w:drawing>
              <wp:inline distT="0" distB="0" distL="0" distR="0" wp14:anchorId="4D104DCA" wp14:editId="05851827">
                <wp:extent cx="1243272" cy="759655"/>
                <wp:effectExtent l="0" t="0" r="1905" b="254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514" cy="78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</w:tcPr>
        <w:p w14:paraId="77930ECA" w14:textId="77777777" w:rsidR="005D2E91" w:rsidRDefault="005D2E91" w:rsidP="005D2E91">
          <w:pPr>
            <w:pStyle w:val="Nagwek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 wp14:anchorId="5DFC3482" wp14:editId="2F773CBD">
                <wp:extent cx="2826396" cy="807332"/>
                <wp:effectExtent l="0" t="0" r="0" b="0"/>
                <wp:docPr id="3" name="image12.jpg" descr="Graphical user interface, text, applicati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2.jpg" descr="Graphical user interface, text, applicatio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96" cy="8073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DE308A" w14:textId="77777777" w:rsidR="005D2E91" w:rsidRDefault="005D2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1C0"/>
    <w:multiLevelType w:val="hybridMultilevel"/>
    <w:tmpl w:val="BA98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B65"/>
    <w:multiLevelType w:val="hybridMultilevel"/>
    <w:tmpl w:val="14FC5DF2"/>
    <w:lvl w:ilvl="0" w:tplc="28CA2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0FF7"/>
    <w:multiLevelType w:val="hybridMultilevel"/>
    <w:tmpl w:val="41280D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BD1137"/>
    <w:multiLevelType w:val="hybridMultilevel"/>
    <w:tmpl w:val="3C0E3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80525">
    <w:abstractNumId w:val="0"/>
  </w:num>
  <w:num w:numId="2" w16cid:durableId="944193813">
    <w:abstractNumId w:val="2"/>
  </w:num>
  <w:num w:numId="3" w16cid:durableId="188644888">
    <w:abstractNumId w:val="3"/>
  </w:num>
  <w:num w:numId="4" w16cid:durableId="15711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1"/>
    <w:rsid w:val="00007CEF"/>
    <w:rsid w:val="0011462A"/>
    <w:rsid w:val="001D0202"/>
    <w:rsid w:val="0020421B"/>
    <w:rsid w:val="0022217C"/>
    <w:rsid w:val="0024691A"/>
    <w:rsid w:val="002774C2"/>
    <w:rsid w:val="002B191E"/>
    <w:rsid w:val="00357187"/>
    <w:rsid w:val="003A7541"/>
    <w:rsid w:val="003C78A9"/>
    <w:rsid w:val="00490F58"/>
    <w:rsid w:val="004A5751"/>
    <w:rsid w:val="0058369D"/>
    <w:rsid w:val="005D2E91"/>
    <w:rsid w:val="00710405"/>
    <w:rsid w:val="007E2CE4"/>
    <w:rsid w:val="009A38B1"/>
    <w:rsid w:val="00AB7501"/>
    <w:rsid w:val="00BF6F41"/>
    <w:rsid w:val="00C171A7"/>
    <w:rsid w:val="00C471B9"/>
    <w:rsid w:val="00D61E9D"/>
    <w:rsid w:val="00EE3C96"/>
    <w:rsid w:val="00F14B8B"/>
    <w:rsid w:val="00F443B4"/>
    <w:rsid w:val="00F5470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C19"/>
  <w15:chartTrackingRefBased/>
  <w15:docId w15:val="{E4E54307-0EE5-45EC-8ED8-F55708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A7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1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D2E91"/>
  </w:style>
  <w:style w:type="paragraph" w:styleId="Stopka">
    <w:name w:val="footer"/>
    <w:basedOn w:val="Normalny"/>
    <w:link w:val="StopkaZnak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D2E91"/>
  </w:style>
  <w:style w:type="table" w:styleId="Tabela-Siatka">
    <w:name w:val="Table Grid"/>
    <w:basedOn w:val="Standardowy"/>
    <w:uiPriority w:val="39"/>
    <w:rsid w:val="002469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43B4"/>
    <w:pPr>
      <w:ind w:left="720"/>
      <w:contextualSpacing/>
    </w:pPr>
    <w:rPr>
      <w:lang w:val="pl-PL"/>
    </w:rPr>
  </w:style>
  <w:style w:type="character" w:customStyle="1" w:styleId="xn-location">
    <w:name w:val="xn-location"/>
    <w:basedOn w:val="Domylnaczcionkaakapitu"/>
    <w:rsid w:val="00D61E9D"/>
  </w:style>
  <w:style w:type="character" w:customStyle="1" w:styleId="xn-chron">
    <w:name w:val="xn-chron"/>
    <w:basedOn w:val="Domylnaczcionkaakapitu"/>
    <w:rsid w:val="00D61E9D"/>
  </w:style>
  <w:style w:type="character" w:styleId="Hipercze">
    <w:name w:val="Hyperlink"/>
    <w:basedOn w:val="Domylnaczcionkaakapitu"/>
    <w:uiPriority w:val="99"/>
    <w:unhideWhenUsed/>
    <w:rsid w:val="00D61E9D"/>
    <w:rPr>
      <w:color w:val="0000FF"/>
      <w:u w:val="single"/>
    </w:rPr>
  </w:style>
  <w:style w:type="character" w:customStyle="1" w:styleId="xn-money">
    <w:name w:val="xn-money"/>
    <w:basedOn w:val="Domylnaczcionkaakapitu"/>
    <w:rsid w:val="00D61E9D"/>
  </w:style>
  <w:style w:type="character" w:customStyle="1" w:styleId="Nagwek1Znak">
    <w:name w:val="Nagłówek 1 Znak"/>
    <w:basedOn w:val="Domylnaczcionkaakapitu"/>
    <w:link w:val="Nagwek1"/>
    <w:uiPriority w:val="9"/>
    <w:rsid w:val="00114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dtitul1">
    <w:name w:val="Podtitul1"/>
    <w:basedOn w:val="Normalny"/>
    <w:rsid w:val="001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F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n-person">
    <w:name w:val="xn-person"/>
    <w:basedOn w:val="Domylnaczcionkaakapitu"/>
    <w:rsid w:val="00F7070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9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191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C471B9"/>
    <w:pPr>
      <w:widowControl w:val="0"/>
      <w:autoSpaceDE w:val="0"/>
      <w:autoSpaceDN w:val="0"/>
      <w:spacing w:after="0" w:line="240" w:lineRule="auto"/>
    </w:pPr>
    <w:rPr>
      <w:rFonts w:ascii="SegoeUI" w:eastAsia="SegoeUI" w:hAnsi="SegoeUI" w:cs="SegoeUI"/>
      <w:sz w:val="48"/>
      <w:szCs w:val="4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71B9"/>
    <w:rPr>
      <w:rFonts w:ascii="SegoeUI" w:eastAsia="SegoeUI" w:hAnsi="SegoeUI" w:cs="SegoeUI"/>
      <w:sz w:val="48"/>
      <w:szCs w:val="48"/>
      <w:lang w:val="en-US"/>
    </w:rPr>
  </w:style>
  <w:style w:type="paragraph" w:customStyle="1" w:styleId="Default">
    <w:name w:val="Default"/>
    <w:rsid w:val="00EE3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7" ma:contentTypeDescription="Utwórz nowy dokument." ma:contentTypeScope="" ma:versionID="6655694e06754180245da2f81e741a02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81c12da9740d80a3f724ce83424fc0df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402AE-953B-4EFC-B884-B64A8FD00AEC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2.xml><?xml version="1.0" encoding="utf-8"?>
<ds:datastoreItem xmlns:ds="http://schemas.openxmlformats.org/officeDocument/2006/customXml" ds:itemID="{0420DAB7-98DC-4786-8D6A-7E38A71A630A}"/>
</file>

<file path=customXml/itemProps3.xml><?xml version="1.0" encoding="utf-8"?>
<ds:datastoreItem xmlns:ds="http://schemas.openxmlformats.org/officeDocument/2006/customXml" ds:itemID="{5E5A5EAF-62A2-4042-9EBE-935F5AB04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445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Kierka</dc:creator>
  <cp:keywords/>
  <dc:description/>
  <cp:lastModifiedBy>Antoni Kierka</cp:lastModifiedBy>
  <cp:revision>2</cp:revision>
  <dcterms:created xsi:type="dcterms:W3CDTF">2022-12-15T12:09:00Z</dcterms:created>
  <dcterms:modified xsi:type="dcterms:W3CDTF">2022-12-15T12:09:00Z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